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KIEROWNIK GMINNEGO OŚRODKA POMOCY SPOŁECZNEJ W ZWIERZYNIE</w:t>
      </w:r>
      <w:r>
        <w:rPr>
          <w:rFonts w:ascii="Times New Roman" w:hAnsi="Times New Roman"/>
          <w:lang w:eastAsia="pl-PL"/>
        </w:rPr>
        <w:t xml:space="preserve"> ogłasza </w:t>
      </w:r>
      <w:r>
        <w:rPr>
          <w:rFonts w:ascii="Times New Roman" w:hAnsi="Times New Roman"/>
          <w:b/>
          <w:lang w:eastAsia="pl-PL"/>
        </w:rPr>
        <w:t>nabór na stanowisko pracy</w:t>
      </w:r>
      <w:r>
        <w:rPr>
          <w:rFonts w:ascii="Times New Roman" w:hAnsi="Times New Roman"/>
          <w:lang w:eastAsia="pl-PL"/>
        </w:rPr>
        <w:t xml:space="preserve"> </w:t>
      </w:r>
      <w:r w:rsidR="000F0EE3">
        <w:rPr>
          <w:rFonts w:ascii="Times New Roman" w:hAnsi="Times New Roman"/>
          <w:lang w:eastAsia="pl-PL"/>
        </w:rPr>
        <w:t>Asystenta Rodziny</w:t>
      </w:r>
      <w:r>
        <w:rPr>
          <w:rFonts w:ascii="Times New Roman" w:hAnsi="Times New Roman"/>
          <w:lang w:eastAsia="pl-PL"/>
        </w:rPr>
        <w:t xml:space="preserve"> w Gminnym Ośrodku Pomocy Społecznej w Zwierzynie 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Zakres podstawowych czynności:</w:t>
      </w:r>
    </w:p>
    <w:p w:rsidR="00BA0E75" w:rsidRPr="002D3910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r w:rsidR="000F0EE3" w:rsidRPr="002D3910">
        <w:rPr>
          <w:rFonts w:ascii="Times New Roman" w:hAnsi="Times New Roman"/>
        </w:rPr>
        <w:t xml:space="preserve">spieranie rodziny przeżywającej </w:t>
      </w:r>
      <w:r w:rsidR="002D3910" w:rsidRPr="002D3910">
        <w:rPr>
          <w:rFonts w:ascii="Times New Roman" w:hAnsi="Times New Roman"/>
        </w:rPr>
        <w:t>trudności w wypełnianiu funkcji opiekuńczo –</w:t>
      </w:r>
      <w:r>
        <w:rPr>
          <w:rFonts w:ascii="Times New Roman" w:hAnsi="Times New Roman"/>
        </w:rPr>
        <w:t xml:space="preserve"> wychowawczych,</w:t>
      </w:r>
    </w:p>
    <w:p w:rsidR="00BA0E75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r w:rsidR="002D3910">
        <w:rPr>
          <w:rFonts w:ascii="Times New Roman" w:hAnsi="Times New Roman"/>
        </w:rPr>
        <w:t>zmacnianie roli i funkcji rodziny</w:t>
      </w:r>
      <w:r w:rsidR="00BA0E75">
        <w:rPr>
          <w:rFonts w:ascii="Times New Roman" w:hAnsi="Times New Roman"/>
        </w:rPr>
        <w:t xml:space="preserve">, </w:t>
      </w:r>
    </w:p>
    <w:p w:rsidR="00BA0E75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Pomoc w integracji rodziny,</w:t>
      </w:r>
    </w:p>
    <w:p w:rsidR="006B198A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Rozwijanie umiejętności opiekuńczo – wychowawczych rodziny</w:t>
      </w:r>
    </w:p>
    <w:p w:rsidR="006B198A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Analiza sytuacji rodziny i środowiska rodzinnego</w:t>
      </w:r>
      <w:r w:rsidR="009758A9">
        <w:rPr>
          <w:rFonts w:ascii="Times New Roman" w:hAnsi="Times New Roman"/>
        </w:rPr>
        <w:t>.</w:t>
      </w:r>
    </w:p>
    <w:p w:rsidR="00BA0E75" w:rsidRDefault="00BA0E75" w:rsidP="00BA0E75">
      <w:pPr>
        <w:pStyle w:val="Bezodstpw1"/>
        <w:ind w:left="1035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Wymagania obowiązkowe:</w:t>
      </w:r>
    </w:p>
    <w:p w:rsidR="00BA0E75" w:rsidRDefault="009758A9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BA0E75">
        <w:rPr>
          <w:rFonts w:ascii="Times New Roman" w:hAnsi="Times New Roman"/>
          <w:lang w:eastAsia="pl-PL"/>
        </w:rPr>
        <w:t>ykształcenie</w:t>
      </w:r>
      <w:r w:rsidR="00BA0E75">
        <w:rPr>
          <w:rFonts w:ascii="Times New Roman" w:hAnsi="Times New Roman"/>
        </w:rPr>
        <w:t xml:space="preserve"> wyższe</w:t>
      </w:r>
      <w:r w:rsidR="00F5520C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kierunku pedagogika, psychologia, socjologia, nauka o rodzinie lub praca socj</w:t>
      </w:r>
      <w:r w:rsidR="00F5520C">
        <w:rPr>
          <w:rFonts w:ascii="Times New Roman" w:hAnsi="Times New Roman"/>
        </w:rPr>
        <w:t>alna lub wykształcenie wyższe o</w:t>
      </w:r>
      <w:r>
        <w:rPr>
          <w:rFonts w:ascii="Times New Roman" w:hAnsi="Times New Roman"/>
        </w:rPr>
        <w:t xml:space="preserve"> dowolnym kierunku uzupełnione szkoleniem z zakresu pracy z dziećmi lub rodziną i </w:t>
      </w:r>
      <w:r w:rsidR="00E05807">
        <w:rPr>
          <w:rFonts w:ascii="Times New Roman" w:hAnsi="Times New Roman"/>
        </w:rPr>
        <w:t>udokumentowany, co</w:t>
      </w:r>
      <w:r>
        <w:rPr>
          <w:rFonts w:ascii="Times New Roman" w:hAnsi="Times New Roman"/>
        </w:rPr>
        <w:t xml:space="preserve"> najmniej rocznym stażem pracy z dziećmi lub rodziną.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Umiejętność</w:t>
      </w:r>
      <w:r w:rsidR="00BA0E75">
        <w:rPr>
          <w:rFonts w:ascii="Times New Roman" w:hAnsi="Times New Roman"/>
          <w:lang w:eastAsia="pl-PL"/>
        </w:rPr>
        <w:t xml:space="preserve"> obsługi urządzeń informatycznych i biurowych,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Posiadanie</w:t>
      </w:r>
      <w:r w:rsidR="00BA0E75">
        <w:rPr>
          <w:rFonts w:ascii="Times New Roman" w:hAnsi="Times New Roman"/>
          <w:lang w:eastAsia="pl-PL"/>
        </w:rPr>
        <w:t xml:space="preserve"> obywatelstwa polskiego lub obywatelstwa inne</w:t>
      </w:r>
      <w:r w:rsidR="00BA0E75">
        <w:rPr>
          <w:rFonts w:ascii="Times New Roman" w:hAnsi="Times New Roman"/>
        </w:rPr>
        <w:t xml:space="preserve">go państwa, jeżeli zawarte umowy </w:t>
      </w:r>
      <w:r w:rsidR="00BA0E75">
        <w:rPr>
          <w:rFonts w:ascii="Times New Roman" w:hAnsi="Times New Roman"/>
          <w:lang w:eastAsia="pl-PL"/>
        </w:rPr>
        <w:t>międzynarodowe lub przepisy prawa wspólnotowego przewidują możliwość po</w:t>
      </w:r>
      <w:r w:rsidR="0059791F">
        <w:rPr>
          <w:rFonts w:ascii="Times New Roman" w:hAnsi="Times New Roman"/>
          <w:lang w:eastAsia="pl-PL"/>
        </w:rPr>
        <w:t>d</w:t>
      </w:r>
      <w:r w:rsidR="00BA0E75">
        <w:rPr>
          <w:rFonts w:ascii="Times New Roman" w:hAnsi="Times New Roman"/>
          <w:lang w:eastAsia="pl-PL"/>
        </w:rPr>
        <w:t>jęcia zatrudnienia na terytorium Polski,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Stan</w:t>
      </w:r>
      <w:r w:rsidR="00BA0E75">
        <w:rPr>
          <w:rFonts w:ascii="Times New Roman" w:hAnsi="Times New Roman"/>
          <w:lang w:eastAsia="pl-PL"/>
        </w:rPr>
        <w:t xml:space="preserve"> zdrowia pozwalający na zatrudnienie na określonym stanowisku,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Niekaralność</w:t>
      </w:r>
      <w:r w:rsidR="00BA0E75">
        <w:rPr>
          <w:rFonts w:ascii="Times New Roman" w:hAnsi="Times New Roman"/>
          <w:lang w:eastAsia="pl-PL"/>
        </w:rPr>
        <w:t xml:space="preserve"> za przestępstwo popełnione umyślnie,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Pełna</w:t>
      </w:r>
      <w:r w:rsidR="00BA0E75">
        <w:rPr>
          <w:rFonts w:ascii="Times New Roman" w:hAnsi="Times New Roman"/>
          <w:lang w:eastAsia="pl-PL"/>
        </w:rPr>
        <w:t xml:space="preserve"> zdolność do czynności prawnyc</w:t>
      </w:r>
      <w:r w:rsidR="0059791F">
        <w:rPr>
          <w:rFonts w:ascii="Times New Roman" w:hAnsi="Times New Roman"/>
          <w:lang w:eastAsia="pl-PL"/>
        </w:rPr>
        <w:t xml:space="preserve">h oraz korzystanie z pełni praw </w:t>
      </w:r>
      <w:r w:rsidR="00BA0E75">
        <w:rPr>
          <w:rFonts w:ascii="Times New Roman" w:hAnsi="Times New Roman"/>
          <w:lang w:eastAsia="pl-PL"/>
        </w:rPr>
        <w:t>publicznych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Umiejętność</w:t>
      </w:r>
      <w:r w:rsidR="00BA0E75">
        <w:rPr>
          <w:rFonts w:ascii="Times New Roman" w:hAnsi="Times New Roman"/>
        </w:rPr>
        <w:t xml:space="preserve"> obsługi </w:t>
      </w:r>
      <w:r w:rsidR="00E01850">
        <w:rPr>
          <w:rFonts w:ascii="Times New Roman" w:hAnsi="Times New Roman"/>
        </w:rPr>
        <w:t xml:space="preserve">podstawowych </w:t>
      </w:r>
      <w:r w:rsidR="00BA0E75">
        <w:rPr>
          <w:rFonts w:ascii="Times New Roman" w:hAnsi="Times New Roman"/>
        </w:rPr>
        <w:t xml:space="preserve">programów komputerowych </w:t>
      </w:r>
      <w:r w:rsidR="0059791F">
        <w:rPr>
          <w:rFonts w:ascii="Times New Roman" w:hAnsi="Times New Roman"/>
        </w:rPr>
        <w:t xml:space="preserve">Word, </w:t>
      </w:r>
      <w:r>
        <w:rPr>
          <w:rFonts w:ascii="Times New Roman" w:hAnsi="Times New Roman"/>
        </w:rPr>
        <w:t>Excel</w:t>
      </w:r>
      <w:r w:rsidR="00E01850">
        <w:rPr>
          <w:rFonts w:ascii="Times New Roman" w:hAnsi="Times New Roman"/>
        </w:rPr>
        <w:t>, PowerPoint</w:t>
      </w:r>
    </w:p>
    <w:p w:rsidR="004764AA" w:rsidRDefault="00F5520C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Konieczność dysponowania pojazdem</w:t>
      </w:r>
      <w:r w:rsidR="00E074D8">
        <w:rPr>
          <w:rFonts w:ascii="Times New Roman" w:hAnsi="Times New Roman"/>
        </w:rPr>
        <w:t>.</w:t>
      </w:r>
    </w:p>
    <w:p w:rsidR="00BA0E75" w:rsidRDefault="00BA0E75" w:rsidP="00BA0E75">
      <w:pPr>
        <w:pStyle w:val="Bezodstpw1"/>
        <w:tabs>
          <w:tab w:val="left" w:pos="284"/>
        </w:tabs>
        <w:ind w:left="720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Preferowane wymagania dodatkowe: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Znajomość</w:t>
      </w:r>
      <w:r w:rsidR="00BA0E75">
        <w:rPr>
          <w:rFonts w:ascii="Times New Roman" w:hAnsi="Times New Roman"/>
        </w:rPr>
        <w:t xml:space="preserve"> specyfiki pracy w jednostce samorządu terytorialnego, 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Umiejętność</w:t>
      </w:r>
      <w:r w:rsidR="00BA0E75">
        <w:rPr>
          <w:rFonts w:ascii="Times New Roman" w:hAnsi="Times New Roman"/>
        </w:rPr>
        <w:t xml:space="preserve"> samodzielnej pracy, rzetelność, kreatywność, samodyscyplina, 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Odporność</w:t>
      </w:r>
      <w:r w:rsidR="00BA0E75">
        <w:rPr>
          <w:rFonts w:ascii="Times New Roman" w:hAnsi="Times New Roman"/>
        </w:rPr>
        <w:t xml:space="preserve"> na stres, komunikatywność, </w:t>
      </w:r>
      <w:r w:rsidR="00BA0E75">
        <w:rPr>
          <w:rFonts w:ascii="Times New Roman" w:hAnsi="Times New Roman"/>
          <w:lang w:eastAsia="pl-PL"/>
        </w:rPr>
        <w:t>obowiązkowość, staranność,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Odpowiedzialność</w:t>
      </w:r>
      <w:r w:rsidR="00BA0E75">
        <w:rPr>
          <w:rFonts w:ascii="Times New Roman" w:hAnsi="Times New Roman"/>
          <w:lang w:eastAsia="pl-PL"/>
        </w:rPr>
        <w:t xml:space="preserve"> za wykonywaną pracę, </w:t>
      </w:r>
    </w:p>
    <w:p w:rsidR="00730401" w:rsidRDefault="00730401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Znajomość Ustawy o wspieraniu rodziny i systemie pieczy zastępczej,</w:t>
      </w:r>
    </w:p>
    <w:p w:rsidR="00730401" w:rsidRDefault="00730401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Znajomość Ustawy o pomocy społecznej.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Wymagane dokumenty: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List</w:t>
      </w:r>
      <w:r w:rsidR="00BA0E75">
        <w:rPr>
          <w:rFonts w:ascii="Times New Roman" w:hAnsi="Times New Roman"/>
          <w:lang w:eastAsia="pl-PL"/>
        </w:rPr>
        <w:t xml:space="preserve"> motywacyjny i CV,</w:t>
      </w:r>
    </w:p>
    <w:p w:rsidR="00BA0E75" w:rsidRDefault="00F5520C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 o wykształceniu.</w:t>
      </w:r>
      <w:r w:rsidR="00BA0E75">
        <w:rPr>
          <w:rFonts w:ascii="Times New Roman" w:hAnsi="Times New Roman"/>
          <w:lang w:eastAsia="pl-PL"/>
        </w:rPr>
        <w:t xml:space="preserve"> </w:t>
      </w:r>
    </w:p>
    <w:p w:rsidR="00BA0E75" w:rsidRDefault="00F5520C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 o dodatkowych kwalifikacjach (ku</w:t>
      </w:r>
      <w:r w:rsidR="00BA0E75">
        <w:rPr>
          <w:rFonts w:ascii="Times New Roman" w:hAnsi="Times New Roman"/>
          <w:lang w:eastAsia="pl-PL"/>
        </w:rPr>
        <w:t>rsy, szkolenia, certyfikaty),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Kserokopia</w:t>
      </w:r>
      <w:r w:rsidR="00BA0E75">
        <w:rPr>
          <w:rFonts w:ascii="Times New Roman" w:hAnsi="Times New Roman"/>
          <w:lang w:eastAsia="pl-PL"/>
        </w:rPr>
        <w:t xml:space="preserve"> dowodu osobistego,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</w:t>
      </w:r>
      <w:r w:rsidR="00BA0E75">
        <w:rPr>
          <w:rFonts w:ascii="Times New Roman" w:hAnsi="Times New Roman"/>
          <w:lang w:eastAsia="pl-PL"/>
        </w:rPr>
        <w:t xml:space="preserve"> kandydata o niekaralności za przestępstwa popełnione </w:t>
      </w:r>
      <w:r w:rsidR="000B641E">
        <w:rPr>
          <w:rFonts w:ascii="Times New Roman" w:hAnsi="Times New Roman"/>
          <w:lang w:eastAsia="pl-PL"/>
        </w:rPr>
        <w:t xml:space="preserve">umyślnie 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</w:t>
      </w:r>
      <w:r w:rsidR="00BA0E75">
        <w:rPr>
          <w:rFonts w:ascii="Times New Roman" w:hAnsi="Times New Roman"/>
          <w:lang w:eastAsia="pl-PL"/>
        </w:rPr>
        <w:t xml:space="preserve"> kandydata o stanie zdrowia pozwalającym na zatrudnienie na określonym stanowisku (w przypadku zatrudnienia kandydat zostanie skierowany na badania lekarskie wstępne do wskazanego lekarza medycyny pracy).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Osoby</w:t>
      </w:r>
      <w:r w:rsidR="00BA0E75">
        <w:rPr>
          <w:rFonts w:ascii="Times New Roman" w:hAnsi="Times New Roman"/>
          <w:lang w:eastAsia="pl-PL"/>
        </w:rPr>
        <w:t xml:space="preserve"> nieposiadające obywatelstwa polskiego przedstawiają oświadczenie o znajomości języka polskiego.</w:t>
      </w:r>
    </w:p>
    <w:p w:rsidR="00E05807" w:rsidRDefault="00F5520C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 dotyczące posiadania uprawnień w zakresie prowadzenia pojazdów mechanicznych.</w:t>
      </w:r>
    </w:p>
    <w:p w:rsidR="00BA0E75" w:rsidRDefault="00BA0E75" w:rsidP="00BA0E75">
      <w:pPr>
        <w:pStyle w:val="Bezodstpw1"/>
        <w:ind w:left="67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  <w:t xml:space="preserve">W przypadku zatrudnienia, kandydat zostanie zobowiązany do przedłożenia do wglądu </w:t>
      </w:r>
      <w:r w:rsidR="00F5520C">
        <w:rPr>
          <w:rFonts w:ascii="Times New Roman" w:hAnsi="Times New Roman"/>
          <w:lang w:eastAsia="pl-PL"/>
        </w:rPr>
        <w:t>dokumentów potwierdzających powyższe oświadczenia</w:t>
      </w:r>
      <w:r>
        <w:rPr>
          <w:rFonts w:ascii="Times New Roman" w:hAnsi="Times New Roman"/>
          <w:lang w:eastAsia="pl-PL"/>
        </w:rPr>
        <w:t>.</w:t>
      </w:r>
    </w:p>
    <w:p w:rsidR="00BA0E75" w:rsidRDefault="00BA0E75" w:rsidP="00BA0E75">
      <w:pPr>
        <w:pStyle w:val="Bezodstpw1"/>
        <w:ind w:left="675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Termin, sposób i miejsce składania dokumentów aplikacyjnych: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Termin: Oferty prosimy składać w terminie do dnia </w:t>
      </w:r>
      <w:r w:rsidR="007B3F62">
        <w:rPr>
          <w:rFonts w:ascii="Times New Roman" w:hAnsi="Times New Roman"/>
          <w:lang w:eastAsia="pl-PL"/>
        </w:rPr>
        <w:t>22</w:t>
      </w:r>
      <w:r w:rsidR="00CA5506">
        <w:rPr>
          <w:rFonts w:ascii="Times New Roman" w:hAnsi="Times New Roman"/>
          <w:lang w:eastAsia="pl-PL"/>
        </w:rPr>
        <w:t xml:space="preserve"> </w:t>
      </w:r>
      <w:r w:rsidR="00581770">
        <w:rPr>
          <w:rFonts w:ascii="Times New Roman" w:hAnsi="Times New Roman"/>
          <w:lang w:eastAsia="pl-PL"/>
        </w:rPr>
        <w:t>kwietnia 2014</w:t>
      </w:r>
      <w:r w:rsidR="001C65B5">
        <w:rPr>
          <w:rFonts w:ascii="Times New Roman" w:hAnsi="Times New Roman"/>
          <w:lang w:eastAsia="pl-PL"/>
        </w:rPr>
        <w:t>r.,</w:t>
      </w:r>
      <w:bookmarkStart w:id="0" w:name="_GoBack"/>
      <w:bookmarkEnd w:id="0"/>
      <w:r w:rsidR="001C65B5">
        <w:rPr>
          <w:rFonts w:ascii="Times New Roman" w:hAnsi="Times New Roman"/>
          <w:lang w:eastAsia="pl-PL"/>
        </w:rPr>
        <w:t xml:space="preserve"> do godz. 15</w:t>
      </w:r>
      <w:r w:rsidR="001C65B5">
        <w:rPr>
          <w:rFonts w:ascii="Times New Roman" w:hAnsi="Times New Roman"/>
          <w:vertAlign w:val="superscript"/>
          <w:lang w:eastAsia="pl-PL"/>
        </w:rPr>
        <w:t>00</w:t>
      </w:r>
      <w:r w:rsidR="001C65B5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Oferty złożone po wskazanym terminie nie będą rozpatrywane;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Sposób: Oferty prosimy składać osobiście w godzinach pracy Gminnego Ośrodka Pomocy Społecznej w Zwierzynie, w zamkniętych kopertach (z podanym adresem zwrotnym) z dopiskiem „Nabór na </w:t>
      </w:r>
      <w:r w:rsidR="00581770">
        <w:rPr>
          <w:rFonts w:ascii="Times New Roman" w:hAnsi="Times New Roman"/>
          <w:lang w:eastAsia="pl-PL"/>
        </w:rPr>
        <w:t xml:space="preserve">stanowisko - Asystent Rodziny </w:t>
      </w:r>
      <w:r>
        <w:rPr>
          <w:rFonts w:ascii="Times New Roman" w:hAnsi="Times New Roman"/>
          <w:lang w:eastAsia="pl-PL"/>
        </w:rPr>
        <w:t>lub listem poleconym (liczy się data stempla pocztowego).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Wymagane dokumenty - list motywacyjny oraz CV, powinny być opatrzone podpisanymi oraz oświadczeniami kandydata: wyrażam zgodę na przetwarzanie moich danych osobowych zawartych w ofercie pracy, dla potrzeb niezbędnych do realizacji procesu rekrutacji (zgodnie z ustawą z dnia 29 sierpnia 1997 r. o ochronie danych osobowych – Dz.</w:t>
      </w:r>
      <w:r w:rsidR="001045B4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U, z 2002 r. Nr 101, poz. 926 z późniejszymi zmianami).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Miejsce składania dokumentów: Gminny Ośrodek Pomocy Społecznej w Zwierzynie ul. Wojska Polskiego 8, 66-542 Zwierzyn</w:t>
      </w:r>
    </w:p>
    <w:p w:rsidR="00BA0E75" w:rsidRDefault="00BA0E75" w:rsidP="00BA0E75">
      <w:pPr>
        <w:pStyle w:val="Bezodstpw1"/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Informacje dodatkowe:</w:t>
      </w:r>
    </w:p>
    <w:p w:rsidR="00BA0E75" w:rsidRDefault="00E05807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Aplikacje</w:t>
      </w:r>
      <w:r w:rsidR="00BA0E75">
        <w:rPr>
          <w:rFonts w:ascii="Times New Roman" w:hAnsi="Times New Roman"/>
          <w:lang w:eastAsia="pl-PL"/>
        </w:rPr>
        <w:t>, które wpłyną do GOPS niekompletne lub nie spełnią wymogów formalnych nie będą rozpatrywane,</w:t>
      </w:r>
    </w:p>
    <w:p w:rsidR="00BA0E75" w:rsidRDefault="00BA0E75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E05807">
        <w:rPr>
          <w:rFonts w:ascii="Times New Roman" w:hAnsi="Times New Roman"/>
          <w:lang w:eastAsia="pl-PL"/>
        </w:rPr>
        <w:t>Lista</w:t>
      </w:r>
      <w:r>
        <w:rPr>
          <w:rFonts w:ascii="Times New Roman" w:hAnsi="Times New Roman"/>
          <w:lang w:eastAsia="pl-PL"/>
        </w:rPr>
        <w:t xml:space="preserve"> kandydatów, którzy spełnili wymogi formalne i tym samym zakwalifikowali się do rozmowy kwalifikacyjnej zostanie ogłoszona w Biuletynie Informacji Publicznej Urzędu Gminy Zwierzyn </w:t>
      </w:r>
      <w:hyperlink r:id="rId6" w:history="1">
        <w:r w:rsidR="00F5520C" w:rsidRPr="00E53EE7">
          <w:rPr>
            <w:rStyle w:val="Hipercze"/>
            <w:lang w:eastAsia="pl-PL"/>
          </w:rPr>
          <w:t>www.bip.wrota.lubuskie.pl/ugzwierzyn/</w:t>
        </w:r>
      </w:hyperlink>
      <w:r>
        <w:rPr>
          <w:rFonts w:ascii="Times New Roman" w:hAnsi="Times New Roman"/>
          <w:lang w:eastAsia="pl-PL"/>
        </w:rPr>
        <w:t xml:space="preserve">  </w:t>
      </w:r>
    </w:p>
    <w:p w:rsidR="00BA0E75" w:rsidRDefault="00F5520C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Nabór zostanie przeprowadzony w </w:t>
      </w:r>
      <w:r w:rsidR="00CA5506">
        <w:rPr>
          <w:rFonts w:ascii="Times New Roman" w:hAnsi="Times New Roman"/>
          <w:lang w:eastAsia="pl-PL"/>
        </w:rPr>
        <w:t>2</w:t>
      </w:r>
      <w:r>
        <w:rPr>
          <w:rFonts w:ascii="Times New Roman" w:hAnsi="Times New Roman"/>
          <w:lang w:eastAsia="pl-PL"/>
        </w:rPr>
        <w:t xml:space="preserve"> etapach (ocena formalna, rozmowa kwalifikacyjna). O terminie rozmowy kandydat zostanie poinformowany w formie telefonicznej.</w:t>
      </w:r>
    </w:p>
    <w:p w:rsidR="00BA0E75" w:rsidRDefault="00BA0E75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 w:rsidRPr="00F5520C">
        <w:rPr>
          <w:rFonts w:ascii="Times New Roman" w:hAnsi="Times New Roman"/>
          <w:lang w:eastAsia="pl-PL"/>
        </w:rPr>
        <w:t xml:space="preserve"> </w:t>
      </w:r>
      <w:r w:rsidR="00E05807" w:rsidRPr="00F5520C">
        <w:rPr>
          <w:rFonts w:ascii="Times New Roman" w:hAnsi="Times New Roman"/>
          <w:lang w:eastAsia="pl-PL"/>
        </w:rPr>
        <w:t>Informacja</w:t>
      </w:r>
      <w:r w:rsidRPr="00F5520C">
        <w:rPr>
          <w:rFonts w:ascii="Times New Roman" w:hAnsi="Times New Roman"/>
          <w:lang w:eastAsia="pl-PL"/>
        </w:rPr>
        <w:t xml:space="preserve"> o wyniku naboru będzie ogłoszona na tablicy ogłoszeń w budynku Urzędu Gminy w Zwierzynie ul. Wojska Polskiego 8 oraz w Biuletynie Informacji Publicznej Urzędu Gminy Zwierzyn </w:t>
      </w:r>
      <w:hyperlink r:id="rId7" w:history="1">
        <w:r w:rsidR="00F5520C" w:rsidRPr="00E53EE7">
          <w:rPr>
            <w:rStyle w:val="Hipercze"/>
            <w:lang w:eastAsia="pl-PL"/>
          </w:rPr>
          <w:t>www.bip.wrota.lubuskie.pl/ugzwierzyn/</w:t>
        </w:r>
      </w:hyperlink>
    </w:p>
    <w:p w:rsidR="00F5520C" w:rsidRDefault="00F5520C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Ze względu na specyfikę pracy od kandydatów wymaga się bezwzględnego dysponowania pojazdem mechanicznym w celu szybkiego poruszania się po terenie gminy Zwierzyn przez cały okres trwania umowy.</w:t>
      </w:r>
    </w:p>
    <w:p w:rsidR="00F5520C" w:rsidRPr="00F5520C" w:rsidRDefault="00F5520C" w:rsidP="00F5520C">
      <w:pPr>
        <w:pStyle w:val="Bezodstpw1"/>
        <w:tabs>
          <w:tab w:val="left" w:pos="426"/>
          <w:tab w:val="left" w:pos="709"/>
        </w:tabs>
        <w:ind w:left="1095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Kierownik Gminnego Ośrodka Pomocy Społecznej 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Krystyna Krzyżanowska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jc w:val="both"/>
        <w:rPr>
          <w:rFonts w:ascii="Times New Roman" w:hAnsi="Times New Roman"/>
        </w:rPr>
      </w:pPr>
    </w:p>
    <w:p w:rsidR="00DB4131" w:rsidRDefault="00DB4131"/>
    <w:sectPr w:rsidR="00DB4131" w:rsidSect="003D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55"/>
    <w:multiLevelType w:val="hybridMultilevel"/>
    <w:tmpl w:val="1332C666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24F5C"/>
    <w:multiLevelType w:val="hybridMultilevel"/>
    <w:tmpl w:val="A418DF58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6349"/>
    <w:multiLevelType w:val="hybridMultilevel"/>
    <w:tmpl w:val="51B4D280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C2783"/>
    <w:multiLevelType w:val="hybridMultilevel"/>
    <w:tmpl w:val="05168F40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D7B97"/>
    <w:multiLevelType w:val="hybridMultilevel"/>
    <w:tmpl w:val="ADC0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210FE"/>
    <w:multiLevelType w:val="hybridMultilevel"/>
    <w:tmpl w:val="0EEE23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6758"/>
    <w:multiLevelType w:val="hybridMultilevel"/>
    <w:tmpl w:val="C8B6A71C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75"/>
    <w:rsid w:val="000727A4"/>
    <w:rsid w:val="000B641E"/>
    <w:rsid w:val="000F0EE3"/>
    <w:rsid w:val="001045B4"/>
    <w:rsid w:val="001C65B5"/>
    <w:rsid w:val="00254991"/>
    <w:rsid w:val="002D3910"/>
    <w:rsid w:val="002E41AF"/>
    <w:rsid w:val="00341982"/>
    <w:rsid w:val="003D0C9A"/>
    <w:rsid w:val="004764AA"/>
    <w:rsid w:val="00494806"/>
    <w:rsid w:val="00581770"/>
    <w:rsid w:val="0059791F"/>
    <w:rsid w:val="006B198A"/>
    <w:rsid w:val="00730401"/>
    <w:rsid w:val="007B3F62"/>
    <w:rsid w:val="009758A9"/>
    <w:rsid w:val="00B6518D"/>
    <w:rsid w:val="00BA0E75"/>
    <w:rsid w:val="00CA5506"/>
    <w:rsid w:val="00DB4131"/>
    <w:rsid w:val="00E01850"/>
    <w:rsid w:val="00E05807"/>
    <w:rsid w:val="00E074D8"/>
    <w:rsid w:val="00E50635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C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A0E75"/>
    <w:rPr>
      <w:rFonts w:ascii="Times New Roman" w:hAnsi="Times New Roman" w:cs="Times New Roman" w:hint="default"/>
      <w:strike w:val="0"/>
      <w:dstrike w:val="0"/>
      <w:color w:val="003A94"/>
      <w:u w:val="none"/>
      <w:effect w:val="none"/>
    </w:rPr>
  </w:style>
  <w:style w:type="paragraph" w:customStyle="1" w:styleId="Bezodstpw1">
    <w:name w:val="Bez odstępów1"/>
    <w:rsid w:val="00BA0E7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C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A0E75"/>
    <w:rPr>
      <w:rFonts w:ascii="Times New Roman" w:hAnsi="Times New Roman" w:cs="Times New Roman" w:hint="default"/>
      <w:strike w:val="0"/>
      <w:dstrike w:val="0"/>
      <w:color w:val="003A94"/>
      <w:u w:val="none"/>
      <w:effect w:val="none"/>
    </w:rPr>
  </w:style>
  <w:style w:type="paragraph" w:customStyle="1" w:styleId="Bezodstpw1">
    <w:name w:val="Bez odstępów1"/>
    <w:rsid w:val="00BA0E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wrota.lubuskie.pl/ugzwierz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KIEROWNIK GMINNEGO OŚRODKA POMOCY SPOŁECZNEJ W ZWIERZYNIE ogłasza nabór na stanowisko pracy do spraw świadczeń rodzinnych i funduszu alimentacyjnego w Gminnym Ośrodku Pomocy Społecznej w Zwierzynie </vt:lpstr>
    </vt:vector>
  </TitlesOfParts>
  <Company>oem</Company>
  <LinksUpToDate>false</LinksUpToDate>
  <CharactersWithSpaces>4675</CharactersWithSpaces>
  <SharedDoc>false</SharedDoc>
  <HLinks>
    <vt:vector size="12" baseType="variant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http://www.bip.zwierzyn.pl/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http://www.bip.zwierzyn.pl/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 GMINNEGO OŚRODKA POMOCY SPOŁECZNEJ W ZWIERZYNIE ogłasza nabór na stanowisko pracy do spraw świadczeń rodzinnych i funduszu alimentacyjnego w Gminnym Ośrodku Pomocy Społecznej w Zwierzynie</dc:title>
  <dc:creator>oem</dc:creator>
  <cp:lastModifiedBy>user</cp:lastModifiedBy>
  <cp:revision>2</cp:revision>
  <cp:lastPrinted>2014-04-07T13:41:00Z</cp:lastPrinted>
  <dcterms:created xsi:type="dcterms:W3CDTF">2014-04-11T08:58:00Z</dcterms:created>
  <dcterms:modified xsi:type="dcterms:W3CDTF">2014-04-11T08:58:00Z</dcterms:modified>
</cp:coreProperties>
</file>